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CABF" w14:textId="77777777" w:rsidR="00AA17ED" w:rsidRPr="00AA17ED" w:rsidRDefault="00AA17ED">
      <w:pPr>
        <w:pBdr>
          <w:top w:val="nil"/>
          <w:left w:val="nil"/>
          <w:bottom w:val="nil"/>
          <w:right w:val="nil"/>
          <w:between w:val="nil"/>
        </w:pBdr>
        <w:rPr>
          <w:b/>
          <w:sz w:val="28"/>
          <w:szCs w:val="28"/>
        </w:rPr>
      </w:pPr>
      <w:r w:rsidRPr="00AA17ED">
        <w:rPr>
          <w:b/>
          <w:sz w:val="28"/>
          <w:szCs w:val="28"/>
        </w:rPr>
        <w:t>Sam &amp; Julia</w:t>
      </w:r>
    </w:p>
    <w:p w14:paraId="2D66C5AF" w14:textId="37BE071A" w:rsidR="00CC427D" w:rsidRDefault="00E863A2" w:rsidP="00CC427D">
      <w:pPr>
        <w:pStyle w:val="Normaalweb"/>
        <w:adjustRightInd w:val="0"/>
        <w:snapToGrid w:val="0"/>
        <w:rPr>
          <w:rFonts w:ascii="Calibri" w:eastAsia="Times New Roman" w:hAnsi="Calibri" w:cs="Calibri"/>
          <w:sz w:val="22"/>
          <w:szCs w:val="22"/>
        </w:rPr>
      </w:pPr>
      <w:r w:rsidRPr="004F0254">
        <w:rPr>
          <w:rFonts w:asciiTheme="minorHAnsi" w:hAnsiTheme="minorHAnsi" w:cstheme="minorHAnsi"/>
          <w:b/>
          <w:sz w:val="22"/>
          <w:szCs w:val="22"/>
        </w:rPr>
        <w:t>Vanaf2 Producties</w:t>
      </w:r>
      <w:r w:rsidR="008B3F61">
        <w:br/>
      </w:r>
      <w:r w:rsidR="008B3F61">
        <w:br/>
      </w:r>
      <w:r w:rsidR="00CC427D" w:rsidRPr="00CC427D">
        <w:rPr>
          <w:rFonts w:ascii="Calibri" w:eastAsia="Times New Roman" w:hAnsi="Calibri" w:cs="Calibri"/>
          <w:sz w:val="22"/>
          <w:szCs w:val="22"/>
        </w:rPr>
        <w:t>In de voorstelling </w:t>
      </w:r>
      <w:r w:rsidR="00CC427D" w:rsidRPr="00CC427D">
        <w:rPr>
          <w:rFonts w:ascii="Calibri" w:eastAsia="Times New Roman" w:hAnsi="Calibri" w:cs="Calibri"/>
          <w:i/>
          <w:iCs/>
          <w:sz w:val="22"/>
          <w:szCs w:val="22"/>
        </w:rPr>
        <w:t>Sam &amp; Julia</w:t>
      </w:r>
      <w:r w:rsidR="00CC427D" w:rsidRPr="00CC427D">
        <w:rPr>
          <w:rFonts w:ascii="Calibri" w:eastAsia="Times New Roman" w:hAnsi="Calibri" w:cs="Calibri"/>
          <w:sz w:val="22"/>
          <w:szCs w:val="22"/>
        </w:rPr>
        <w:t> ga je mee op avontuur met de twee nieuwsgierigste muizen van het land!</w:t>
      </w:r>
    </w:p>
    <w:p w14:paraId="1023377B" w14:textId="77777777" w:rsidR="00CC427D" w:rsidRPr="00CC427D" w:rsidRDefault="00CC427D" w:rsidP="00CC427D">
      <w:pPr>
        <w:pStyle w:val="Normaalweb"/>
        <w:adjustRightInd w:val="0"/>
        <w:snapToGrid w:val="0"/>
        <w:rPr>
          <w:rFonts w:ascii="Calibri" w:eastAsia="Times New Roman" w:hAnsi="Calibri" w:cs="Calibri"/>
          <w:sz w:val="22"/>
          <w:szCs w:val="22"/>
        </w:rPr>
      </w:pPr>
    </w:p>
    <w:p w14:paraId="36D11480" w14:textId="71EE47E7" w:rsidR="00AA17ED" w:rsidRPr="00CC427D" w:rsidRDefault="00CC427D" w:rsidP="00CC427D">
      <w:pPr>
        <w:adjustRightInd w:val="0"/>
        <w:snapToGrid w:val="0"/>
        <w:rPr>
          <w:rFonts w:eastAsia="Times New Roman"/>
        </w:rPr>
      </w:pPr>
      <w:r w:rsidRPr="00CC427D">
        <w:rPr>
          <w:rFonts w:eastAsia="Times New Roman"/>
        </w:rPr>
        <w:t>Julia is nieuw in Het Muizenhuis. Al gauw ontmoet ze Sam, die haar de leukste plekken van Het Muizenhuis laat zien. Op de zolder van de voddenboer vinden ze allerlei geweldige spullen. Ze laten hun fantasie de vrije loop en bouwen hun eigen verhaal met alles wat ze daar tegenkomen. Zo voelt Julia zich al snel op haar gemak op haar nieuwe woonplek. Op zolder ontdekken ze dat je je overal thuis kunt voelen, wanneer je er samen iets van maakt!</w:t>
      </w:r>
    </w:p>
    <w:p w14:paraId="00000004" w14:textId="321424A7" w:rsidR="004E3CEA" w:rsidRDefault="004E3CEA">
      <w:pPr>
        <w:pBdr>
          <w:top w:val="nil"/>
          <w:left w:val="nil"/>
          <w:bottom w:val="nil"/>
          <w:right w:val="nil"/>
          <w:between w:val="nil"/>
        </w:pBdr>
      </w:pPr>
    </w:p>
    <w:p w14:paraId="49CEF2A2" w14:textId="77777777" w:rsidR="00CC427D" w:rsidRDefault="00CC427D">
      <w:pPr>
        <w:pBdr>
          <w:top w:val="nil"/>
          <w:left w:val="nil"/>
          <w:bottom w:val="nil"/>
          <w:right w:val="nil"/>
          <w:between w:val="nil"/>
        </w:pBdr>
      </w:pPr>
    </w:p>
    <w:p w14:paraId="00000006" w14:textId="77777777" w:rsidR="004E3CEA" w:rsidRDefault="008B3F61">
      <w:pPr>
        <w:pBdr>
          <w:top w:val="nil"/>
          <w:left w:val="nil"/>
          <w:bottom w:val="nil"/>
          <w:right w:val="nil"/>
          <w:between w:val="nil"/>
        </w:pBdr>
      </w:pPr>
      <w:proofErr w:type="gramStart"/>
      <w:r>
        <w:rPr>
          <w:b/>
          <w:color w:val="000000"/>
        </w:rPr>
        <w:t>discipline</w:t>
      </w:r>
      <w:proofErr w:type="gramEnd"/>
      <w:r>
        <w:rPr>
          <w:b/>
          <w:color w:val="000000"/>
        </w:rPr>
        <w:t xml:space="preserve"> </w:t>
      </w:r>
      <w:r>
        <w:rPr>
          <w:color w:val="000000"/>
        </w:rPr>
        <w:t>poppentheater, muziektheater</w:t>
      </w:r>
    </w:p>
    <w:p w14:paraId="00000007" w14:textId="30B6B8B4" w:rsidR="004E3CEA" w:rsidRDefault="008B3F61">
      <w:pPr>
        <w:pBdr>
          <w:top w:val="nil"/>
          <w:left w:val="nil"/>
          <w:bottom w:val="nil"/>
          <w:right w:val="nil"/>
          <w:between w:val="nil"/>
        </w:pBdr>
      </w:pPr>
      <w:proofErr w:type="gramStart"/>
      <w:r>
        <w:rPr>
          <w:b/>
          <w:color w:val="000000"/>
        </w:rPr>
        <w:t>leeftijd</w:t>
      </w:r>
      <w:proofErr w:type="gramEnd"/>
      <w:r>
        <w:rPr>
          <w:b/>
          <w:color w:val="000000"/>
        </w:rPr>
        <w:t xml:space="preserve"> </w:t>
      </w:r>
      <w:r w:rsidR="00AA17ED">
        <w:rPr>
          <w:color w:val="000000"/>
        </w:rPr>
        <w:t>3</w:t>
      </w:r>
      <w:r>
        <w:rPr>
          <w:color w:val="000000"/>
        </w:rPr>
        <w:t xml:space="preserve"> t/m 7 j</w:t>
      </w:r>
      <w:r>
        <w:t>a</w:t>
      </w:r>
      <w:r>
        <w:rPr>
          <w:color w:val="000000"/>
        </w:rPr>
        <w:t>ar</w:t>
      </w:r>
    </w:p>
    <w:p w14:paraId="00000008" w14:textId="209D00FA" w:rsidR="004E3CEA" w:rsidRDefault="008B3F61">
      <w:pPr>
        <w:pBdr>
          <w:top w:val="nil"/>
          <w:left w:val="nil"/>
          <w:bottom w:val="nil"/>
          <w:right w:val="nil"/>
          <w:between w:val="nil"/>
        </w:pBdr>
      </w:pPr>
      <w:proofErr w:type="gramStart"/>
      <w:r>
        <w:rPr>
          <w:b/>
          <w:color w:val="000000"/>
        </w:rPr>
        <w:t>duur</w:t>
      </w:r>
      <w:proofErr w:type="gramEnd"/>
      <w:r>
        <w:rPr>
          <w:b/>
          <w:color w:val="000000"/>
        </w:rPr>
        <w:t xml:space="preserve"> </w:t>
      </w:r>
      <w:r>
        <w:rPr>
          <w:color w:val="000000"/>
        </w:rPr>
        <w:t>4</w:t>
      </w:r>
      <w:r w:rsidR="00470432">
        <w:rPr>
          <w:color w:val="000000"/>
        </w:rPr>
        <w:t>5</w:t>
      </w:r>
      <w:r>
        <w:rPr>
          <w:color w:val="000000"/>
        </w:rPr>
        <w:t xml:space="preserve"> minuten</w:t>
      </w:r>
    </w:p>
    <w:p w14:paraId="00000009" w14:textId="77777777" w:rsidR="004E3CEA" w:rsidRDefault="008B3F61">
      <w:pPr>
        <w:pBdr>
          <w:top w:val="nil"/>
          <w:left w:val="nil"/>
          <w:bottom w:val="nil"/>
          <w:right w:val="nil"/>
          <w:between w:val="nil"/>
        </w:pBdr>
        <w:rPr>
          <w:color w:val="000000"/>
        </w:rPr>
      </w:pPr>
      <w:proofErr w:type="gramStart"/>
      <w:r>
        <w:rPr>
          <w:b/>
          <w:color w:val="000000"/>
        </w:rPr>
        <w:t>speelvlak</w:t>
      </w:r>
      <w:proofErr w:type="gramEnd"/>
      <w:r>
        <w:rPr>
          <w:b/>
          <w:color w:val="000000"/>
        </w:rPr>
        <w:t xml:space="preserve"> </w:t>
      </w:r>
      <w:r>
        <w:rPr>
          <w:color w:val="000000"/>
        </w:rPr>
        <w:t>6 x 6 x 4 meter</w:t>
      </w:r>
    </w:p>
    <w:p w14:paraId="0000000A" w14:textId="10972060" w:rsidR="004E3CEA" w:rsidRDefault="008B3F61">
      <w:pPr>
        <w:pBdr>
          <w:top w:val="nil"/>
          <w:left w:val="nil"/>
          <w:bottom w:val="nil"/>
          <w:right w:val="nil"/>
          <w:between w:val="nil"/>
        </w:pBdr>
        <w:rPr>
          <w:b/>
          <w:color w:val="000000"/>
        </w:rPr>
      </w:pPr>
      <w:proofErr w:type="gramStart"/>
      <w:r>
        <w:rPr>
          <w:b/>
          <w:color w:val="000000"/>
        </w:rPr>
        <w:t>capaciteit</w:t>
      </w:r>
      <w:proofErr w:type="gramEnd"/>
      <w:r>
        <w:rPr>
          <w:b/>
          <w:color w:val="000000"/>
        </w:rPr>
        <w:t xml:space="preserve"> </w:t>
      </w:r>
      <w:r w:rsidR="00A11131">
        <w:rPr>
          <w:color w:val="000000"/>
        </w:rPr>
        <w:t>2</w:t>
      </w:r>
      <w:r>
        <w:rPr>
          <w:color w:val="000000"/>
        </w:rPr>
        <w:t>50</w:t>
      </w:r>
    </w:p>
    <w:p w14:paraId="0000000B" w14:textId="7A16AC40" w:rsidR="004E3CEA" w:rsidRDefault="008B3F61">
      <w:pPr>
        <w:pBdr>
          <w:top w:val="nil"/>
          <w:left w:val="nil"/>
          <w:bottom w:val="nil"/>
          <w:right w:val="nil"/>
          <w:between w:val="nil"/>
        </w:pBdr>
        <w:rPr>
          <w:color w:val="000000"/>
        </w:rPr>
      </w:pPr>
      <w:proofErr w:type="gramStart"/>
      <w:r>
        <w:rPr>
          <w:b/>
          <w:color w:val="000000"/>
        </w:rPr>
        <w:t>locaties</w:t>
      </w:r>
      <w:proofErr w:type="gramEnd"/>
      <w:r>
        <w:rPr>
          <w:b/>
          <w:color w:val="000000"/>
        </w:rPr>
        <w:t xml:space="preserve"> </w:t>
      </w:r>
      <w:r w:rsidR="00870959">
        <w:rPr>
          <w:color w:val="000000"/>
        </w:rPr>
        <w:t>theaters</w:t>
      </w:r>
    </w:p>
    <w:p w14:paraId="0000000D" w14:textId="58E25A25" w:rsidR="004E3CEA" w:rsidRDefault="008B3F61">
      <w:pPr>
        <w:pBdr>
          <w:top w:val="nil"/>
          <w:left w:val="nil"/>
          <w:bottom w:val="nil"/>
          <w:right w:val="nil"/>
          <w:between w:val="nil"/>
        </w:pBdr>
        <w:rPr>
          <w:color w:val="000000"/>
        </w:rPr>
      </w:pPr>
      <w:proofErr w:type="gramStart"/>
      <w:r>
        <w:rPr>
          <w:b/>
          <w:color w:val="000000"/>
        </w:rPr>
        <w:t>regie</w:t>
      </w:r>
      <w:proofErr w:type="gramEnd"/>
      <w:r>
        <w:rPr>
          <w:b/>
          <w:color w:val="000000"/>
        </w:rPr>
        <w:t xml:space="preserve"> </w:t>
      </w:r>
      <w:r w:rsidR="00AA17ED">
        <w:rPr>
          <w:color w:val="000000"/>
        </w:rPr>
        <w:t xml:space="preserve">Mark </w:t>
      </w:r>
      <w:proofErr w:type="spellStart"/>
      <w:r w:rsidR="00AA17ED">
        <w:rPr>
          <w:color w:val="000000"/>
        </w:rPr>
        <w:t>Haayema</w:t>
      </w:r>
      <w:proofErr w:type="spellEnd"/>
    </w:p>
    <w:p w14:paraId="7EA92B82" w14:textId="608F16A9" w:rsidR="008B57BD" w:rsidRDefault="008B57BD">
      <w:pPr>
        <w:pBdr>
          <w:top w:val="nil"/>
          <w:left w:val="nil"/>
          <w:bottom w:val="nil"/>
          <w:right w:val="nil"/>
          <w:between w:val="nil"/>
        </w:pBdr>
        <w:rPr>
          <w:color w:val="000000"/>
        </w:rPr>
      </w:pPr>
      <w:proofErr w:type="gramStart"/>
      <w:r>
        <w:rPr>
          <w:b/>
          <w:bCs/>
          <w:color w:val="000000"/>
        </w:rPr>
        <w:t>spel</w:t>
      </w:r>
      <w:proofErr w:type="gramEnd"/>
      <w:r>
        <w:rPr>
          <w:b/>
          <w:bCs/>
          <w:color w:val="000000"/>
        </w:rPr>
        <w:t xml:space="preserve"> </w:t>
      </w:r>
      <w:proofErr w:type="spellStart"/>
      <w:r>
        <w:rPr>
          <w:color w:val="000000"/>
        </w:rPr>
        <w:t>Abke</w:t>
      </w:r>
      <w:proofErr w:type="spellEnd"/>
      <w:r>
        <w:rPr>
          <w:color w:val="000000"/>
        </w:rPr>
        <w:t xml:space="preserve"> Bruins</w:t>
      </w:r>
      <w:r w:rsidR="00EF0235">
        <w:rPr>
          <w:color w:val="000000"/>
        </w:rPr>
        <w:t xml:space="preserve"> en </w:t>
      </w:r>
      <w:r w:rsidR="00EF0235">
        <w:rPr>
          <w:color w:val="000000"/>
        </w:rPr>
        <w:t>Joppe Klei</w:t>
      </w:r>
      <w:r w:rsidR="00EF0235">
        <w:rPr>
          <w:color w:val="000000"/>
        </w:rPr>
        <w:t>n</w:t>
      </w:r>
    </w:p>
    <w:p w14:paraId="2D69EF06" w14:textId="6C654468" w:rsidR="008B57BD" w:rsidRDefault="008B57BD" w:rsidP="008B57BD">
      <w:pPr>
        <w:pBdr>
          <w:top w:val="nil"/>
          <w:left w:val="nil"/>
          <w:bottom w:val="nil"/>
          <w:right w:val="nil"/>
          <w:between w:val="nil"/>
        </w:pBdr>
        <w:rPr>
          <w:color w:val="000000"/>
        </w:rPr>
      </w:pPr>
      <w:proofErr w:type="gramStart"/>
      <w:r>
        <w:rPr>
          <w:b/>
          <w:bCs/>
          <w:color w:val="000000"/>
        </w:rPr>
        <w:t>muziek</w:t>
      </w:r>
      <w:proofErr w:type="gramEnd"/>
      <w:r>
        <w:rPr>
          <w:b/>
          <w:bCs/>
          <w:color w:val="000000"/>
        </w:rPr>
        <w:t xml:space="preserve"> </w:t>
      </w:r>
      <w:r w:rsidRPr="008B57BD">
        <w:rPr>
          <w:color w:val="000000"/>
        </w:rPr>
        <w:t xml:space="preserve">Edith </w:t>
      </w:r>
      <w:proofErr w:type="spellStart"/>
      <w:r w:rsidRPr="008B57BD">
        <w:rPr>
          <w:color w:val="000000"/>
        </w:rPr>
        <w:t>Leerkes</w:t>
      </w:r>
      <w:proofErr w:type="spellEnd"/>
    </w:p>
    <w:p w14:paraId="03FE4305" w14:textId="2496C865" w:rsidR="00EF0235" w:rsidRPr="008B57BD" w:rsidRDefault="00EF0235" w:rsidP="008B57BD">
      <w:pPr>
        <w:pBdr>
          <w:top w:val="nil"/>
          <w:left w:val="nil"/>
          <w:bottom w:val="nil"/>
          <w:right w:val="nil"/>
          <w:between w:val="nil"/>
        </w:pBdr>
        <w:rPr>
          <w:color w:val="000000"/>
        </w:rPr>
      </w:pPr>
      <w:proofErr w:type="gramStart"/>
      <w:r w:rsidRPr="00EF0235">
        <w:rPr>
          <w:b/>
          <w:bCs/>
          <w:color w:val="000000"/>
        </w:rPr>
        <w:t>vormgeving</w:t>
      </w:r>
      <w:proofErr w:type="gramEnd"/>
      <w:r>
        <w:rPr>
          <w:color w:val="000000"/>
        </w:rPr>
        <w:t xml:space="preserve"> Cynthia Borst</w:t>
      </w:r>
    </w:p>
    <w:p w14:paraId="79AFB9F8" w14:textId="54038980" w:rsidR="008B57BD" w:rsidRPr="008B57BD" w:rsidRDefault="008B57BD">
      <w:pPr>
        <w:pBdr>
          <w:top w:val="nil"/>
          <w:left w:val="nil"/>
          <w:bottom w:val="nil"/>
          <w:right w:val="nil"/>
          <w:between w:val="nil"/>
        </w:pBdr>
        <w:rPr>
          <w:color w:val="000000"/>
        </w:rPr>
      </w:pPr>
    </w:p>
    <w:p w14:paraId="00000016" w14:textId="77777777" w:rsidR="004E3CEA" w:rsidRDefault="004E3CEA">
      <w:pPr>
        <w:pBdr>
          <w:top w:val="nil"/>
          <w:left w:val="nil"/>
          <w:bottom w:val="nil"/>
          <w:right w:val="nil"/>
          <w:between w:val="nil"/>
        </w:pBdr>
        <w:rPr>
          <w:color w:val="000000"/>
        </w:rPr>
      </w:pPr>
    </w:p>
    <w:p w14:paraId="00000017" w14:textId="0B02F265" w:rsidR="004E3CEA" w:rsidRDefault="008B3F61">
      <w:r w:rsidRPr="008B3F61">
        <w:rPr>
          <w:b/>
          <w:bCs/>
        </w:rPr>
        <w:t>Vanaf2 Producties</w:t>
      </w:r>
      <w:r>
        <w:t xml:space="preserve"> is het productiehuis van Vanaf2. We betrekken jonge enthousiaste makers uit ‘</w:t>
      </w:r>
      <w:proofErr w:type="gramStart"/>
      <w:r>
        <w:t>eigen</w:t>
      </w:r>
      <w:proofErr w:type="gramEnd"/>
      <w:r>
        <w:t xml:space="preserve"> stal’, maar ook nieuwe makers, soms uit onverwachte hoeken. Eerdere voorstellingen die in opdracht van Vanaf2 Producties zijn gemaakt, waren onder andere </w:t>
      </w:r>
      <w:r w:rsidRPr="00E41D2F">
        <w:rPr>
          <w:i/>
          <w:iCs/>
        </w:rPr>
        <w:t>Robbie &amp; Roef</w:t>
      </w:r>
      <w:r>
        <w:t xml:space="preserve"> en </w:t>
      </w:r>
      <w:r w:rsidRPr="00E41D2F">
        <w:rPr>
          <w:i/>
          <w:iCs/>
        </w:rPr>
        <w:t xml:space="preserve">Hé, wie zit er op de </w:t>
      </w:r>
      <w:proofErr w:type="gramStart"/>
      <w:r w:rsidRPr="00E41D2F">
        <w:rPr>
          <w:i/>
          <w:iCs/>
        </w:rPr>
        <w:t>wc?</w:t>
      </w:r>
      <w:r>
        <w:t>.</w:t>
      </w:r>
      <w:proofErr w:type="gramEnd"/>
    </w:p>
    <w:p w14:paraId="00000018" w14:textId="77777777" w:rsidR="004E3CEA" w:rsidRDefault="008B3F61">
      <w:r>
        <w:t xml:space="preserve"> </w:t>
      </w:r>
    </w:p>
    <w:sectPr w:rsidR="004E3CE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EA"/>
    <w:rsid w:val="00265446"/>
    <w:rsid w:val="00470432"/>
    <w:rsid w:val="004E3CEA"/>
    <w:rsid w:val="004F0254"/>
    <w:rsid w:val="00870959"/>
    <w:rsid w:val="008B3F61"/>
    <w:rsid w:val="008B57BD"/>
    <w:rsid w:val="00A11131"/>
    <w:rsid w:val="00AA17ED"/>
    <w:rsid w:val="00CC427D"/>
    <w:rsid w:val="00E41D2F"/>
    <w:rsid w:val="00E863A2"/>
    <w:rsid w:val="00EF0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7ED0AED"/>
  <w15:docId w15:val="{9CC3EA70-9B2D-714F-A7AE-BF00738D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5F37"/>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basedOn w:val="Standaardalinea-lettertype"/>
    <w:uiPriority w:val="99"/>
    <w:semiHidden/>
    <w:unhideWhenUsed/>
    <w:rsid w:val="002D5F37"/>
    <w:rPr>
      <w:color w:val="0563C1"/>
      <w:u w:val="single"/>
    </w:rPr>
  </w:style>
  <w:style w:type="paragraph" w:styleId="Lijstalinea">
    <w:name w:val="List Paragraph"/>
    <w:basedOn w:val="Standaard"/>
    <w:uiPriority w:val="34"/>
    <w:qFormat/>
    <w:rsid w:val="002D5F37"/>
    <w:pPr>
      <w:spacing w:after="160" w:line="252" w:lineRule="auto"/>
      <w:ind w:left="720"/>
      <w:contextualSpacing/>
    </w:pPr>
  </w:style>
  <w:style w:type="paragraph" w:customStyle="1" w:styleId="Default">
    <w:name w:val="Default"/>
    <w:rsid w:val="00464AAF"/>
    <w:pPr>
      <w:autoSpaceDE w:val="0"/>
      <w:autoSpaceDN w:val="0"/>
      <w:adjustRightInd w:val="0"/>
    </w:pPr>
    <w:rPr>
      <w:color w:val="000000"/>
      <w:sz w:val="24"/>
      <w:szCs w:val="24"/>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Normaalweb">
    <w:name w:val="Normal (Web)"/>
    <w:basedOn w:val="Standaard"/>
    <w:uiPriority w:val="99"/>
    <w:semiHidden/>
    <w:unhideWhenUsed/>
    <w:rsid w:val="00AA17ED"/>
    <w:rPr>
      <w:rFonts w:ascii="Times New Roman" w:hAnsi="Times New Roman" w:cs="Times New Roman"/>
      <w:sz w:val="24"/>
      <w:szCs w:val="24"/>
    </w:rPr>
  </w:style>
  <w:style w:type="character" w:styleId="Nadruk">
    <w:name w:val="Emphasis"/>
    <w:basedOn w:val="Standaardalinea-lettertype"/>
    <w:uiPriority w:val="20"/>
    <w:qFormat/>
    <w:rsid w:val="00CC4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97178">
      <w:bodyDiv w:val="1"/>
      <w:marLeft w:val="0"/>
      <w:marRight w:val="0"/>
      <w:marTop w:val="0"/>
      <w:marBottom w:val="0"/>
      <w:divBdr>
        <w:top w:val="none" w:sz="0" w:space="0" w:color="auto"/>
        <w:left w:val="none" w:sz="0" w:space="0" w:color="auto"/>
        <w:bottom w:val="none" w:sz="0" w:space="0" w:color="auto"/>
        <w:right w:val="none" w:sz="0" w:space="0" w:color="auto"/>
      </w:divBdr>
      <w:divsChild>
        <w:div w:id="322242303">
          <w:marLeft w:val="0"/>
          <w:marRight w:val="0"/>
          <w:marTop w:val="0"/>
          <w:marBottom w:val="0"/>
          <w:divBdr>
            <w:top w:val="none" w:sz="0" w:space="0" w:color="auto"/>
            <w:left w:val="none" w:sz="0" w:space="0" w:color="auto"/>
            <w:bottom w:val="none" w:sz="0" w:space="0" w:color="auto"/>
            <w:right w:val="none" w:sz="0" w:space="0" w:color="auto"/>
          </w:divBdr>
        </w:div>
        <w:div w:id="1880390925">
          <w:marLeft w:val="0"/>
          <w:marRight w:val="0"/>
          <w:marTop w:val="0"/>
          <w:marBottom w:val="0"/>
          <w:divBdr>
            <w:top w:val="none" w:sz="0" w:space="0" w:color="auto"/>
            <w:left w:val="none" w:sz="0" w:space="0" w:color="auto"/>
            <w:bottom w:val="none" w:sz="0" w:space="0" w:color="auto"/>
            <w:right w:val="none" w:sz="0" w:space="0" w:color="auto"/>
          </w:divBdr>
        </w:div>
      </w:divsChild>
    </w:div>
    <w:div w:id="891504854">
      <w:bodyDiv w:val="1"/>
      <w:marLeft w:val="0"/>
      <w:marRight w:val="0"/>
      <w:marTop w:val="0"/>
      <w:marBottom w:val="0"/>
      <w:divBdr>
        <w:top w:val="none" w:sz="0" w:space="0" w:color="auto"/>
        <w:left w:val="none" w:sz="0" w:space="0" w:color="auto"/>
        <w:bottom w:val="none" w:sz="0" w:space="0" w:color="auto"/>
        <w:right w:val="none" w:sz="0" w:space="0" w:color="auto"/>
      </w:divBdr>
    </w:div>
    <w:div w:id="1153906716">
      <w:bodyDiv w:val="1"/>
      <w:marLeft w:val="0"/>
      <w:marRight w:val="0"/>
      <w:marTop w:val="0"/>
      <w:marBottom w:val="0"/>
      <w:divBdr>
        <w:top w:val="none" w:sz="0" w:space="0" w:color="auto"/>
        <w:left w:val="none" w:sz="0" w:space="0" w:color="auto"/>
        <w:bottom w:val="none" w:sz="0" w:space="0" w:color="auto"/>
        <w:right w:val="none" w:sz="0" w:space="0" w:color="auto"/>
      </w:divBdr>
    </w:div>
    <w:div w:id="1736124455">
      <w:bodyDiv w:val="1"/>
      <w:marLeft w:val="0"/>
      <w:marRight w:val="0"/>
      <w:marTop w:val="0"/>
      <w:marBottom w:val="0"/>
      <w:divBdr>
        <w:top w:val="none" w:sz="0" w:space="0" w:color="auto"/>
        <w:left w:val="none" w:sz="0" w:space="0" w:color="auto"/>
        <w:bottom w:val="none" w:sz="0" w:space="0" w:color="auto"/>
        <w:right w:val="none" w:sz="0" w:space="0" w:color="auto"/>
      </w:divBdr>
    </w:div>
    <w:div w:id="2059239018">
      <w:bodyDiv w:val="1"/>
      <w:marLeft w:val="0"/>
      <w:marRight w:val="0"/>
      <w:marTop w:val="0"/>
      <w:marBottom w:val="0"/>
      <w:divBdr>
        <w:top w:val="none" w:sz="0" w:space="0" w:color="auto"/>
        <w:left w:val="none" w:sz="0" w:space="0" w:color="auto"/>
        <w:bottom w:val="none" w:sz="0" w:space="0" w:color="auto"/>
        <w:right w:val="none" w:sz="0" w:space="0" w:color="auto"/>
      </w:divBdr>
      <w:divsChild>
        <w:div w:id="427578033">
          <w:marLeft w:val="0"/>
          <w:marRight w:val="0"/>
          <w:marTop w:val="0"/>
          <w:marBottom w:val="0"/>
          <w:divBdr>
            <w:top w:val="none" w:sz="0" w:space="0" w:color="auto"/>
            <w:left w:val="none" w:sz="0" w:space="0" w:color="auto"/>
            <w:bottom w:val="none" w:sz="0" w:space="0" w:color="auto"/>
            <w:right w:val="none" w:sz="0" w:space="0" w:color="auto"/>
          </w:divBdr>
        </w:div>
        <w:div w:id="181652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voaKtYKqB/7XkKhiW3MAlHHAnQ==">CgMxLjA4AHIhMThROURQMGxXdEpDdEVaamkxNXo5MXYwOG11amhpaXlO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946</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Lieke Scholten</dc:creator>
  <cp:lastModifiedBy>María Martínez Ayerza</cp:lastModifiedBy>
  <cp:revision>14</cp:revision>
  <dcterms:created xsi:type="dcterms:W3CDTF">2022-07-27T14:17:00Z</dcterms:created>
  <dcterms:modified xsi:type="dcterms:W3CDTF">2024-07-26T08:59:00Z</dcterms:modified>
</cp:coreProperties>
</file>